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40252" w14:textId="77777777" w:rsidR="00831B54" w:rsidRDefault="00831B54" w:rsidP="00831B54">
      <w:pPr>
        <w:spacing w:before="117" w:line="218" w:lineRule="auto"/>
        <w:ind w:leftChars="1527" w:left="3207" w:firstLineChars="147" w:firstLine="526"/>
        <w:outlineLvl w:val="0"/>
        <w:rPr>
          <w:rFonts w:ascii="宋体" w:hAnsi="宋体" w:cs="宋体"/>
          <w:sz w:val="36"/>
          <w:szCs w:val="36"/>
        </w:rPr>
      </w:pPr>
      <w:r>
        <w:rPr>
          <w:rFonts w:ascii="宋体" w:hAnsi="宋体" w:cs="宋体"/>
          <w:spacing w:val="-1"/>
          <w:sz w:val="36"/>
          <w:szCs w:val="36"/>
        </w:rPr>
        <w:t>招标公告</w:t>
      </w:r>
    </w:p>
    <w:p w14:paraId="11E9E786" w14:textId="77777777" w:rsidR="00831B54" w:rsidRDefault="00831B54" w:rsidP="00831B54">
      <w:pPr>
        <w:pStyle w:val="ad"/>
        <w:spacing w:line="444" w:lineRule="auto"/>
        <w:rPr>
          <w:lang w:eastAsia="zh-CN"/>
        </w:rPr>
      </w:pPr>
    </w:p>
    <w:p w14:paraId="5563AA17" w14:textId="77777777" w:rsidR="00831B54" w:rsidRDefault="00831B54" w:rsidP="00831B54">
      <w:pPr>
        <w:spacing w:before="78" w:line="219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一、项目基本情况</w:t>
      </w:r>
    </w:p>
    <w:p w14:paraId="440AE47E" w14:textId="77777777" w:rsidR="002B1F4F" w:rsidRDefault="00831B54" w:rsidP="002B1F4F">
      <w:pPr>
        <w:spacing w:before="134" w:line="220" w:lineRule="auto"/>
        <w:ind w:left="27"/>
        <w:rPr>
          <w:rFonts w:ascii="PingFangSC-Regular" w:hAnsi="PingFangSC-Regular"/>
          <w:color w:val="333333"/>
          <w:szCs w:val="21"/>
          <w:shd w:val="clear" w:color="auto" w:fill="FFFFFF"/>
        </w:rPr>
      </w:pPr>
      <w:r>
        <w:rPr>
          <w:rFonts w:ascii="宋体" w:hAnsi="宋体" w:cs="宋体"/>
          <w:spacing w:val="-1"/>
          <w:sz w:val="24"/>
        </w:rPr>
        <w:t>1.</w:t>
      </w:r>
      <w:r>
        <w:rPr>
          <w:rFonts w:ascii="宋体" w:hAnsi="宋体" w:cs="宋体" w:hint="eastAsia"/>
          <w:spacing w:val="-1"/>
          <w:sz w:val="24"/>
        </w:rPr>
        <w:t>招标</w:t>
      </w:r>
      <w:r>
        <w:rPr>
          <w:rFonts w:ascii="宋体" w:hAnsi="宋体" w:cs="宋体"/>
          <w:spacing w:val="-1"/>
          <w:sz w:val="24"/>
        </w:rPr>
        <w:t>编号：</w:t>
      </w:r>
      <w:r w:rsidR="002B1F4F">
        <w:rPr>
          <w:rFonts w:ascii="PingFangSC-Regular" w:hAnsi="PingFangSC-Regular"/>
          <w:color w:val="333333"/>
          <w:szCs w:val="21"/>
          <w:shd w:val="clear" w:color="auto" w:fill="FFFFFF"/>
        </w:rPr>
        <w:t>JZJT-YYZB-ZTZX-2024-002</w:t>
      </w:r>
    </w:p>
    <w:p w14:paraId="4FF0B282" w14:textId="3526239F" w:rsidR="00831B54" w:rsidRDefault="00831B54" w:rsidP="002B1F4F">
      <w:pPr>
        <w:spacing w:before="134" w:line="220" w:lineRule="auto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position w:val="13"/>
          <w:sz w:val="24"/>
        </w:rPr>
        <w:t>2.项目名称：</w:t>
      </w:r>
      <w:proofErr w:type="gramStart"/>
      <w:r>
        <w:rPr>
          <w:rFonts w:ascii="宋体" w:hAnsi="宋体" w:cs="宋体" w:hint="eastAsia"/>
          <w:spacing w:val="-1"/>
          <w:position w:val="13"/>
          <w:sz w:val="24"/>
        </w:rPr>
        <w:t>九洲</w:t>
      </w:r>
      <w:proofErr w:type="gramEnd"/>
      <w:r>
        <w:rPr>
          <w:rFonts w:ascii="宋体" w:hAnsi="宋体" w:cs="宋体" w:hint="eastAsia"/>
          <w:spacing w:val="-1"/>
          <w:position w:val="13"/>
          <w:sz w:val="24"/>
        </w:rPr>
        <w:t>集团展厅</w:t>
      </w:r>
      <w:r w:rsidR="002B1F4F">
        <w:rPr>
          <w:rFonts w:ascii="宋体" w:hAnsi="宋体" w:cs="宋体" w:hint="eastAsia"/>
          <w:spacing w:val="-1"/>
          <w:position w:val="13"/>
          <w:sz w:val="24"/>
        </w:rPr>
        <w:t>理石招标项目</w:t>
      </w:r>
    </w:p>
    <w:p w14:paraId="5FFD12D8" w14:textId="77777777" w:rsidR="00831B54" w:rsidRDefault="00831B54" w:rsidP="00831B54">
      <w:pPr>
        <w:spacing w:before="1" w:line="218" w:lineRule="auto"/>
        <w:ind w:left="14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3.采购方式：公开招标</w:t>
      </w:r>
    </w:p>
    <w:p w14:paraId="0AC8DEB6" w14:textId="2D277599" w:rsidR="00831B54" w:rsidRDefault="00831B54" w:rsidP="00831B54">
      <w:pPr>
        <w:spacing w:before="78" w:line="360" w:lineRule="auto"/>
        <w:rPr>
          <w:rFonts w:ascii="宋体" w:hAnsi="宋体" w:cs="宋体"/>
          <w:sz w:val="24"/>
          <w:highlight w:val="yellow"/>
        </w:rPr>
      </w:pPr>
      <w:r>
        <w:rPr>
          <w:rFonts w:ascii="宋体" w:hAnsi="宋体" w:cs="宋体" w:hint="eastAsia"/>
          <w:spacing w:val="-2"/>
          <w:sz w:val="24"/>
        </w:rPr>
        <w:t>4</w:t>
      </w:r>
      <w:r>
        <w:rPr>
          <w:rFonts w:ascii="宋体" w:hAnsi="宋体" w:cs="宋体"/>
          <w:spacing w:val="-2"/>
          <w:sz w:val="24"/>
        </w:rPr>
        <w:t>.采购需求：</w:t>
      </w:r>
      <w:r w:rsidR="002B1F4F" w:rsidRPr="002B1F4F">
        <w:rPr>
          <w:rFonts w:ascii="宋体" w:hAnsi="宋体" w:cs="宋体" w:hint="eastAsia"/>
          <w:spacing w:val="-2"/>
          <w:sz w:val="24"/>
        </w:rPr>
        <w:t>各厂家出具理</w:t>
      </w:r>
      <w:proofErr w:type="gramStart"/>
      <w:r w:rsidR="002B1F4F" w:rsidRPr="002B1F4F">
        <w:rPr>
          <w:rFonts w:ascii="宋体" w:hAnsi="宋体" w:cs="宋体" w:hint="eastAsia"/>
          <w:spacing w:val="-2"/>
          <w:sz w:val="24"/>
        </w:rPr>
        <w:t>石效果</w:t>
      </w:r>
      <w:proofErr w:type="gramEnd"/>
      <w:r w:rsidR="002B1F4F" w:rsidRPr="002B1F4F">
        <w:rPr>
          <w:rFonts w:ascii="宋体" w:hAnsi="宋体" w:cs="宋体" w:hint="eastAsia"/>
          <w:spacing w:val="-2"/>
          <w:sz w:val="24"/>
        </w:rPr>
        <w:t>图及排版图</w:t>
      </w:r>
      <w:r w:rsidR="002B1F4F">
        <w:rPr>
          <w:rFonts w:ascii="宋体" w:hAnsi="宋体" w:cs="宋体" w:hint="eastAsia"/>
          <w:spacing w:val="-2"/>
          <w:sz w:val="24"/>
        </w:rPr>
        <w:t>，</w:t>
      </w:r>
      <w:r>
        <w:rPr>
          <w:rFonts w:ascii="宋体" w:hAnsi="宋体" w:cs="宋体" w:hint="eastAsia"/>
          <w:spacing w:val="-2"/>
          <w:sz w:val="24"/>
          <w:highlight w:val="yellow"/>
        </w:rPr>
        <w:t>数量详见</w:t>
      </w:r>
      <w:r w:rsidR="002B1F4F">
        <w:rPr>
          <w:rFonts w:ascii="宋体" w:hAnsi="宋体" w:cs="宋体" w:hint="eastAsia"/>
          <w:spacing w:val="-2"/>
          <w:sz w:val="24"/>
          <w:highlight w:val="yellow"/>
        </w:rPr>
        <w:t>我司</w:t>
      </w:r>
      <w:r>
        <w:rPr>
          <w:rFonts w:ascii="宋体" w:hAnsi="宋体" w:cs="宋体" w:hint="eastAsia"/>
          <w:spacing w:val="-2"/>
          <w:sz w:val="24"/>
          <w:highlight w:val="yellow"/>
        </w:rPr>
        <w:t>图纸</w:t>
      </w:r>
      <w:r>
        <w:rPr>
          <w:rFonts w:ascii="宋体" w:hAnsi="宋体" w:cs="宋体" w:hint="eastAsia"/>
          <w:spacing w:val="4"/>
          <w:sz w:val="24"/>
          <w:highlight w:val="yellow"/>
        </w:rPr>
        <w:t>及</w:t>
      </w:r>
      <w:r>
        <w:rPr>
          <w:rFonts w:ascii="宋体" w:hAnsi="宋体" w:cs="宋体" w:hint="eastAsia"/>
          <w:sz w:val="24"/>
          <w:highlight w:val="yellow"/>
        </w:rPr>
        <w:t>附件</w:t>
      </w:r>
      <w:r>
        <w:rPr>
          <w:rFonts w:ascii="宋体" w:hAnsi="宋体" w:cs="宋体"/>
          <w:sz w:val="24"/>
          <w:highlight w:val="yellow"/>
        </w:rPr>
        <w:t xml:space="preserve"> </w:t>
      </w:r>
    </w:p>
    <w:p w14:paraId="5714915B" w14:textId="77777777" w:rsidR="00831B54" w:rsidRDefault="00831B54" w:rsidP="00831B54">
      <w:pPr>
        <w:spacing w:before="4" w:line="420" w:lineRule="exact"/>
        <w:ind w:left="11"/>
        <w:rPr>
          <w:rFonts w:ascii="宋体" w:hAnsi="宋体" w:cs="宋体"/>
          <w:spacing w:val="-3"/>
          <w:position w:val="13"/>
          <w:sz w:val="24"/>
        </w:rPr>
      </w:pPr>
      <w:r>
        <w:rPr>
          <w:rFonts w:ascii="宋体" w:hAnsi="宋体" w:cs="宋体" w:hint="eastAsia"/>
          <w:spacing w:val="-2"/>
          <w:position w:val="13"/>
          <w:sz w:val="24"/>
        </w:rPr>
        <w:t>5</w:t>
      </w:r>
      <w:r>
        <w:rPr>
          <w:rFonts w:ascii="宋体" w:hAnsi="宋体" w:cs="宋体"/>
          <w:spacing w:val="-2"/>
          <w:position w:val="13"/>
          <w:sz w:val="24"/>
        </w:rPr>
        <w:t>.项目实施地点及交货期：黑龙江省</w:t>
      </w:r>
      <w:r>
        <w:rPr>
          <w:rFonts w:ascii="宋体" w:hAnsi="宋体" w:cs="宋体" w:hint="eastAsia"/>
          <w:spacing w:val="-2"/>
          <w:position w:val="13"/>
          <w:sz w:val="24"/>
        </w:rPr>
        <w:t>哈尔滨市松北区</w:t>
      </w:r>
      <w:proofErr w:type="gramStart"/>
      <w:r>
        <w:rPr>
          <w:rFonts w:ascii="宋体" w:hAnsi="宋体" w:cs="宋体" w:hint="eastAsia"/>
          <w:spacing w:val="-2"/>
          <w:position w:val="13"/>
          <w:sz w:val="24"/>
        </w:rPr>
        <w:t>九洲</w:t>
      </w:r>
      <w:proofErr w:type="gramEnd"/>
      <w:r>
        <w:rPr>
          <w:rFonts w:ascii="宋体" w:hAnsi="宋体" w:cs="宋体" w:hint="eastAsia"/>
          <w:spacing w:val="-2"/>
          <w:position w:val="13"/>
          <w:sz w:val="24"/>
        </w:rPr>
        <w:t>集团</w:t>
      </w:r>
      <w:proofErr w:type="gramStart"/>
      <w:r>
        <w:rPr>
          <w:rFonts w:ascii="宋体" w:hAnsi="宋体" w:cs="宋体" w:hint="eastAsia"/>
          <w:spacing w:val="-2"/>
          <w:position w:val="13"/>
          <w:sz w:val="24"/>
        </w:rPr>
        <w:t>零碳产业</w:t>
      </w:r>
      <w:proofErr w:type="gramEnd"/>
      <w:r>
        <w:rPr>
          <w:rFonts w:ascii="宋体" w:hAnsi="宋体" w:cs="宋体" w:hint="eastAsia"/>
          <w:spacing w:val="-2"/>
          <w:position w:val="13"/>
          <w:sz w:val="24"/>
        </w:rPr>
        <w:t>园内，</w:t>
      </w:r>
      <w:r>
        <w:rPr>
          <w:rFonts w:ascii="宋体" w:hAnsi="宋体" w:cs="宋体"/>
          <w:spacing w:val="-2"/>
          <w:position w:val="13"/>
          <w:sz w:val="24"/>
        </w:rPr>
        <w:t>合同签订之日</w:t>
      </w:r>
      <w:r>
        <w:rPr>
          <w:rFonts w:ascii="宋体" w:hAnsi="宋体" w:cs="宋体"/>
          <w:spacing w:val="-3"/>
          <w:position w:val="13"/>
          <w:sz w:val="24"/>
        </w:rPr>
        <w:t>起15 日内</w:t>
      </w:r>
    </w:p>
    <w:p w14:paraId="441631F4" w14:textId="67D4CDDB" w:rsidR="00751CF9" w:rsidRDefault="00751CF9" w:rsidP="00751CF9">
      <w:pPr>
        <w:spacing w:before="4" w:line="420" w:lineRule="exact"/>
        <w:ind w:left="11"/>
        <w:rPr>
          <w:rFonts w:ascii="宋体" w:hAnsi="宋体" w:cs="宋体" w:hint="eastAsia"/>
          <w:sz w:val="24"/>
        </w:rPr>
      </w:pPr>
      <w:r>
        <w:rPr>
          <w:rFonts w:ascii="宋体" w:hAnsi="宋体" w:cs="宋体"/>
          <w:sz w:val="24"/>
        </w:rPr>
        <w:t>6.</w:t>
      </w:r>
      <w:r w:rsidRPr="00751CF9">
        <w:rPr>
          <w:rFonts w:ascii="宋体" w:hAnsi="宋体" w:cs="宋体" w:hint="eastAsia"/>
          <w:sz w:val="24"/>
        </w:rPr>
        <w:t>展厅规模：建筑面积约7148m2，共3层楼，层高3.4m。</w:t>
      </w:r>
    </w:p>
    <w:p w14:paraId="4B193476" w14:textId="5B79B590" w:rsidR="00831B54" w:rsidRDefault="00751CF9" w:rsidP="00831B54">
      <w:pPr>
        <w:spacing w:before="1" w:line="218" w:lineRule="auto"/>
        <w:ind w:left="15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7</w:t>
      </w:r>
      <w:r w:rsidR="00831B54">
        <w:rPr>
          <w:rFonts w:ascii="宋体" w:hAnsi="宋体" w:cs="宋体"/>
          <w:spacing w:val="-2"/>
          <w:sz w:val="24"/>
        </w:rPr>
        <w:t>.本项目不接受联合体</w:t>
      </w:r>
    </w:p>
    <w:p w14:paraId="20FE7BFE" w14:textId="0E94E912" w:rsidR="00831B54" w:rsidRDefault="00751CF9" w:rsidP="00831B54">
      <w:pPr>
        <w:spacing w:before="136" w:line="219" w:lineRule="auto"/>
        <w:ind w:left="10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8.</w:t>
      </w:r>
      <w:r w:rsidR="00831B54">
        <w:rPr>
          <w:rFonts w:ascii="宋体" w:hAnsi="宋体" w:cs="宋体"/>
          <w:spacing w:val="-1"/>
          <w:sz w:val="24"/>
        </w:rPr>
        <w:t>本项目不允许转包、分包</w:t>
      </w:r>
    </w:p>
    <w:p w14:paraId="5DE7930B" w14:textId="77777777" w:rsidR="00831B54" w:rsidRDefault="00831B54" w:rsidP="00831B54">
      <w:pPr>
        <w:spacing w:before="135" w:line="220" w:lineRule="auto"/>
        <w:ind w:left="13"/>
        <w:rPr>
          <w:rFonts w:ascii="宋体" w:hAnsi="宋体" w:cs="宋体"/>
          <w:sz w:val="24"/>
        </w:rPr>
      </w:pPr>
      <w:r>
        <w:rPr>
          <w:rFonts w:ascii="宋体" w:hAnsi="宋体" w:cs="宋体"/>
          <w:spacing w:val="-1"/>
          <w:sz w:val="24"/>
        </w:rPr>
        <w:t>二、申请人的资格要求</w:t>
      </w:r>
    </w:p>
    <w:p w14:paraId="1800E9AF" w14:textId="77777777" w:rsidR="00831B54" w:rsidRDefault="00831B54" w:rsidP="00831B54">
      <w:pPr>
        <w:spacing w:before="134" w:line="420" w:lineRule="exact"/>
        <w:ind w:left="27"/>
        <w:rPr>
          <w:rFonts w:ascii="宋体" w:hAnsi="宋体" w:cs="宋体"/>
          <w:sz w:val="24"/>
        </w:rPr>
      </w:pPr>
      <w:r>
        <w:rPr>
          <w:rFonts w:ascii="宋体" w:hAnsi="宋体" w:cs="宋体"/>
          <w:spacing w:val="-3"/>
          <w:position w:val="13"/>
          <w:sz w:val="24"/>
        </w:rPr>
        <w:t>1.满足《中华人民共和国招标投标法》第二十六条</w:t>
      </w:r>
      <w:r>
        <w:rPr>
          <w:rFonts w:ascii="宋体" w:hAnsi="宋体" w:cs="宋体"/>
          <w:spacing w:val="-4"/>
          <w:position w:val="13"/>
          <w:sz w:val="24"/>
        </w:rPr>
        <w:t>规定；</w:t>
      </w:r>
    </w:p>
    <w:p w14:paraId="7611AC7F" w14:textId="77777777" w:rsidR="00831B54" w:rsidRDefault="00831B54" w:rsidP="00831B54">
      <w:pPr>
        <w:spacing w:before="1" w:line="218" w:lineRule="auto"/>
        <w:ind w:left="12"/>
        <w:rPr>
          <w:rFonts w:ascii="宋体" w:hAnsi="宋体" w:cs="宋体"/>
          <w:sz w:val="24"/>
        </w:rPr>
      </w:pPr>
      <w:r>
        <w:rPr>
          <w:rFonts w:ascii="宋体" w:hAnsi="宋体" w:cs="宋体"/>
          <w:spacing w:val="-2"/>
          <w:sz w:val="24"/>
        </w:rPr>
        <w:t>2.须具备独立法人资格并提供有效营业执照；</w:t>
      </w:r>
    </w:p>
    <w:p w14:paraId="4A3ED58F" w14:textId="5C2C2E29" w:rsidR="00831B54" w:rsidRPr="000A4025" w:rsidRDefault="00831B54" w:rsidP="000A4025">
      <w:pPr>
        <w:spacing w:before="137" w:line="323" w:lineRule="auto"/>
        <w:ind w:left="8" w:firstLine="5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3.潜在供应商须自行查询谈判截止日前 3 </w:t>
      </w:r>
      <w:proofErr w:type="gramStart"/>
      <w:r>
        <w:rPr>
          <w:rFonts w:ascii="宋体" w:hAnsi="宋体" w:cs="宋体"/>
          <w:sz w:val="24"/>
        </w:rPr>
        <w:t>年本企业</w:t>
      </w:r>
      <w:proofErr w:type="gramEnd"/>
      <w:r>
        <w:rPr>
          <w:rFonts w:ascii="宋体" w:hAnsi="宋体" w:cs="宋体"/>
          <w:sz w:val="24"/>
        </w:rPr>
        <w:t>及其法定代表人是否被最高人民法院</w:t>
      </w:r>
      <w:r>
        <w:rPr>
          <w:rFonts w:ascii="宋体" w:hAnsi="宋体" w:cs="宋体"/>
          <w:spacing w:val="-5"/>
          <w:sz w:val="24"/>
        </w:rPr>
        <w:t>在"信用中国"网站（www.creditchina.gov.cn）中列入失信被执行人名单，对属于失信被</w:t>
      </w:r>
      <w:r>
        <w:rPr>
          <w:rFonts w:ascii="宋体" w:hAnsi="宋体" w:cs="宋体"/>
          <w:spacing w:val="-8"/>
          <w:sz w:val="24"/>
        </w:rPr>
        <w:t>执行人的， 其投标将被拒绝或否决（提供截图并加盖公章）。潜在供应商须自行到"中国裁</w:t>
      </w:r>
      <w:r>
        <w:rPr>
          <w:rFonts w:ascii="宋体" w:hAnsi="宋体" w:cs="宋体"/>
          <w:spacing w:val="-5"/>
          <w:sz w:val="24"/>
        </w:rPr>
        <w:t>判</w:t>
      </w:r>
      <w:proofErr w:type="gramStart"/>
      <w:r>
        <w:rPr>
          <w:rFonts w:ascii="宋体" w:hAnsi="宋体" w:cs="宋体"/>
          <w:spacing w:val="-5"/>
          <w:sz w:val="24"/>
        </w:rPr>
        <w:t>文书网</w:t>
      </w:r>
      <w:proofErr w:type="gramEnd"/>
      <w:r>
        <w:rPr>
          <w:rFonts w:ascii="宋体" w:hAnsi="宋体" w:cs="宋体"/>
          <w:spacing w:val="-5"/>
          <w:sz w:val="24"/>
        </w:rPr>
        <w:t>"（www.court.gov.cn/wenshu）查询谈判</w:t>
      </w:r>
      <w:r>
        <w:rPr>
          <w:rFonts w:ascii="宋体" w:hAnsi="宋体" w:cs="宋体"/>
          <w:spacing w:val="-6"/>
          <w:sz w:val="24"/>
        </w:rPr>
        <w:t>截止日前3年是否有行贿犯罪记录，查</w:t>
      </w:r>
      <w:r>
        <w:rPr>
          <w:rFonts w:ascii="宋体" w:hAnsi="宋体" w:cs="宋体"/>
          <w:spacing w:val="-11"/>
          <w:sz w:val="24"/>
        </w:rPr>
        <w:t>询人为本企业及其法定代表人，如有行贿犯罪记录的，其投标将被否决（提供截图并加盖</w:t>
      </w:r>
      <w:r>
        <w:rPr>
          <w:rFonts w:ascii="宋体" w:hAnsi="宋体" w:cs="宋体"/>
          <w:spacing w:val="-26"/>
          <w:sz w:val="24"/>
        </w:rPr>
        <w:t>公章）。</w:t>
      </w:r>
    </w:p>
    <w:p w14:paraId="6793B54D" w14:textId="77777777" w:rsidR="00831B54" w:rsidRPr="00C528C4" w:rsidRDefault="00831B54" w:rsidP="00831B54">
      <w:pPr>
        <w:spacing w:line="360" w:lineRule="auto"/>
        <w:rPr>
          <w:rFonts w:ascii="宋体" w:hAnsi="宋体" w:cs="宋体"/>
          <w:color w:val="000000"/>
          <w:kern w:val="0"/>
          <w:sz w:val="24"/>
        </w:rPr>
      </w:pPr>
      <w:r w:rsidRPr="00C528C4">
        <w:rPr>
          <w:rFonts w:ascii="宋体" w:hAnsi="宋体" w:cs="宋体" w:hint="eastAsia"/>
          <w:sz w:val="24"/>
        </w:rPr>
        <w:t xml:space="preserve">4. </w:t>
      </w:r>
      <w:r w:rsidRPr="00C528C4">
        <w:rPr>
          <w:rFonts w:ascii="宋体" w:hAnsi="宋体" w:cs="宋体" w:hint="eastAsia"/>
          <w:color w:val="000000"/>
          <w:sz w:val="24"/>
        </w:rPr>
        <w:t>投标单位必须为有合法经营范围的企业法人，经营状况良好，必须按国家相关规定，实行管理规范，有防工程的业绩等</w:t>
      </w:r>
      <w:r w:rsidRPr="00C528C4">
        <w:rPr>
          <w:rFonts w:ascii="宋体" w:hAnsi="宋体" w:cs="宋体" w:hint="eastAsia"/>
          <w:sz w:val="24"/>
        </w:rPr>
        <w:t>，</w:t>
      </w:r>
      <w:r w:rsidRPr="00C528C4">
        <w:rPr>
          <w:rFonts w:ascii="宋体" w:hAnsi="宋体" w:cs="宋体" w:hint="eastAsia"/>
          <w:color w:val="000000"/>
          <w:kern w:val="0"/>
          <w:sz w:val="24"/>
        </w:rPr>
        <w:t>投标单位应有良好的信誉，社会形象及售后服务良好。</w:t>
      </w:r>
    </w:p>
    <w:p w14:paraId="289F2976" w14:textId="77777777" w:rsidR="00831B54" w:rsidRDefault="00831B54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  <w:r>
        <w:rPr>
          <w:rFonts w:ascii="宋体" w:hAnsi="宋体" w:cs="宋体" w:hint="eastAsia"/>
          <w:spacing w:val="-26"/>
          <w:sz w:val="24"/>
        </w:rPr>
        <w:t>5</w:t>
      </w:r>
      <w:r w:rsidRPr="00C528C4">
        <w:rPr>
          <w:rFonts w:ascii="宋体" w:hAnsi="宋体" w:cs="宋体" w:hint="eastAsia"/>
          <w:sz w:val="24"/>
        </w:rPr>
        <w:t>、</w:t>
      </w:r>
      <w:r w:rsidRPr="00C528C4">
        <w:rPr>
          <w:rFonts w:ascii="宋体" w:hAnsi="宋体" w:cs="宋体" w:hint="eastAsia"/>
          <w:color w:val="000000"/>
          <w:sz w:val="24"/>
        </w:rPr>
        <w:t>诚信履约，具有良好的商业信誉，产品质量无不良记录，供货时间无迟延记录；近3年内在合同签订、合同履行、售后服务及产品运行过程中，未因</w:t>
      </w:r>
      <w:proofErr w:type="gramStart"/>
      <w:r w:rsidRPr="00C528C4">
        <w:rPr>
          <w:rFonts w:ascii="宋体" w:hAnsi="宋体" w:cs="宋体" w:hint="eastAsia"/>
          <w:color w:val="000000"/>
          <w:sz w:val="24"/>
        </w:rPr>
        <w:t>不</w:t>
      </w:r>
      <w:proofErr w:type="gramEnd"/>
      <w:r w:rsidRPr="00C528C4">
        <w:rPr>
          <w:rFonts w:ascii="宋体" w:hAnsi="宋体" w:cs="宋体" w:hint="eastAsia"/>
          <w:color w:val="000000"/>
          <w:sz w:val="24"/>
        </w:rPr>
        <w:t>诚信履约黑名单，且在处罚期内。最近三年内没有发生骗取中标、严重违约等不良行为；没有处于被责令停业，财产被接管、冻结，破产状态。</w:t>
      </w:r>
    </w:p>
    <w:p w14:paraId="7D064936" w14:textId="77777777"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7533A968" w14:textId="77777777" w:rsidR="000F4A78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59F6E04F" w14:textId="77777777" w:rsidR="000F4A78" w:rsidRPr="00C528C4" w:rsidRDefault="000F4A78" w:rsidP="00831B54">
      <w:pPr>
        <w:widowControl/>
        <w:spacing w:line="360" w:lineRule="auto"/>
        <w:jc w:val="left"/>
        <w:rPr>
          <w:rFonts w:ascii="宋体" w:hAnsi="宋体" w:cs="宋体"/>
          <w:color w:val="000000"/>
          <w:sz w:val="24"/>
        </w:rPr>
      </w:pPr>
    </w:p>
    <w:p w14:paraId="6F081555" w14:textId="77777777" w:rsidR="00831B54" w:rsidRPr="00C528C4" w:rsidRDefault="00831B54" w:rsidP="00831B54">
      <w:pPr>
        <w:spacing w:before="1" w:line="218" w:lineRule="auto"/>
        <w:ind w:left="16"/>
        <w:rPr>
          <w:rFonts w:ascii="宋体" w:hAnsi="宋体" w:cs="宋体"/>
          <w:spacing w:val="-26"/>
          <w:sz w:val="24"/>
        </w:rPr>
      </w:pPr>
    </w:p>
    <w:p w14:paraId="24274788" w14:textId="77777777"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eastAsiaTheme="minorEastAsia" w:hAnsi="宋体" w:cs="宋体" w:hint="eastAsia"/>
          <w:b/>
        </w:rPr>
        <w:t>三</w:t>
      </w:r>
      <w:r>
        <w:rPr>
          <w:rFonts w:ascii="宋体" w:hAnsi="宋体" w:cs="宋体" w:hint="eastAsia"/>
          <w:b/>
        </w:rPr>
        <w:t>、购买招标文件时间：</w:t>
      </w:r>
    </w:p>
    <w:p w14:paraId="11EFE461" w14:textId="0D31F8AA" w:rsidR="00831B54" w:rsidRDefault="002B1F4F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/>
          <w:color w:val="FF0000"/>
        </w:rPr>
        <w:t>2024</w:t>
      </w:r>
      <w:r w:rsidR="00831B54">
        <w:rPr>
          <w:rFonts w:ascii="宋体" w:hAnsi="宋体" w:cs="宋体" w:hint="eastAsia"/>
          <w:color w:val="FF0000"/>
        </w:rPr>
        <w:t>年</w:t>
      </w:r>
      <w:r>
        <w:rPr>
          <w:rFonts w:ascii="宋体" w:eastAsiaTheme="minorEastAsia" w:hAnsi="宋体" w:cs="宋体"/>
          <w:color w:val="FF0000"/>
        </w:rPr>
        <w:t>1</w:t>
      </w:r>
      <w:r w:rsidR="00831B54">
        <w:rPr>
          <w:rFonts w:ascii="宋体" w:hAnsi="宋体" w:cs="宋体" w:hint="eastAsia"/>
          <w:color w:val="FF0000"/>
        </w:rPr>
        <w:t>月</w:t>
      </w:r>
      <w:r>
        <w:rPr>
          <w:rFonts w:ascii="宋体" w:eastAsiaTheme="minorEastAsia" w:hAnsi="宋体" w:cs="宋体"/>
          <w:color w:val="FF0000"/>
        </w:rPr>
        <w:t>12</w:t>
      </w:r>
      <w:r w:rsidR="00831B54">
        <w:rPr>
          <w:rFonts w:ascii="宋体" w:hAnsi="宋体" w:cs="宋体" w:hint="eastAsia"/>
          <w:color w:val="FF0000"/>
        </w:rPr>
        <w:t>日</w:t>
      </w:r>
      <w:r w:rsidR="00831B54">
        <w:rPr>
          <w:rFonts w:ascii="宋体" w:hAnsi="宋体" w:hint="eastAsia"/>
          <w:color w:val="FF0000"/>
        </w:rPr>
        <w:t>至20</w:t>
      </w:r>
      <w:r>
        <w:rPr>
          <w:rFonts w:ascii="宋体" w:hAnsi="宋体"/>
          <w:color w:val="FF0000"/>
        </w:rPr>
        <w:t>24</w:t>
      </w:r>
      <w:r w:rsidR="00831B54">
        <w:rPr>
          <w:rFonts w:ascii="宋体" w:hAnsi="宋体" w:hint="eastAsia"/>
          <w:color w:val="FF0000"/>
        </w:rPr>
        <w:t>年</w:t>
      </w:r>
      <w:r>
        <w:rPr>
          <w:rFonts w:ascii="宋体" w:eastAsiaTheme="minorEastAsia" w:hAnsi="宋体"/>
          <w:color w:val="FF0000"/>
        </w:rPr>
        <w:t>1</w:t>
      </w:r>
      <w:r w:rsidR="00831B54">
        <w:rPr>
          <w:rFonts w:ascii="宋体" w:hAnsi="宋体" w:hint="eastAsia"/>
          <w:color w:val="FF0000"/>
        </w:rPr>
        <w:t>月</w:t>
      </w:r>
      <w:r>
        <w:rPr>
          <w:rFonts w:ascii="宋体" w:eastAsiaTheme="minorEastAsia" w:hAnsi="宋体"/>
          <w:color w:val="FF0000"/>
        </w:rPr>
        <w:t>19</w:t>
      </w:r>
      <w:r w:rsidR="00831B54">
        <w:rPr>
          <w:rFonts w:ascii="宋体" w:hAnsi="宋体" w:hint="eastAsia"/>
          <w:color w:val="FF0000"/>
        </w:rPr>
        <w:t>日，每天上午9：00至11：00，下午13：00至16：30</w:t>
      </w:r>
      <w:r w:rsidR="00831B54">
        <w:rPr>
          <w:rFonts w:ascii="宋体" w:hAnsi="宋体" w:hint="eastAsia"/>
        </w:rPr>
        <w:t>（北京时间），发电子邮件标书，标书费</w:t>
      </w:r>
      <w:r>
        <w:rPr>
          <w:rFonts w:ascii="宋体" w:eastAsiaTheme="minorEastAsia" w:hAnsi="宋体"/>
        </w:rPr>
        <w:t>1000</w:t>
      </w:r>
      <w:r w:rsidR="00831B54">
        <w:rPr>
          <w:rFonts w:ascii="宋体" w:hAnsi="宋体" w:hint="eastAsia"/>
        </w:rPr>
        <w:t>元。</w:t>
      </w:r>
    </w:p>
    <w:p w14:paraId="3B192B04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r>
        <w:rPr>
          <w:rFonts w:ascii="宋体" w:hAnsi="宋体" w:hint="eastAsia"/>
        </w:rPr>
        <w:t>报名资料发送到邮箱：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14:paraId="4F9400C2" w14:textId="0BF91EC6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开标日期</w:t>
      </w:r>
      <w:r w:rsidR="002B1F4F">
        <w:rPr>
          <w:rFonts w:ascii="宋体" w:hAnsi="宋体"/>
        </w:rPr>
        <w:t>2024</w:t>
      </w:r>
      <w:r>
        <w:rPr>
          <w:rFonts w:ascii="宋体" w:hAnsi="宋体" w:hint="eastAsia"/>
        </w:rPr>
        <w:t>年</w:t>
      </w:r>
      <w:r w:rsidR="002B1F4F">
        <w:rPr>
          <w:rFonts w:ascii="宋体" w:eastAsiaTheme="minorEastAsia" w:hAnsi="宋体"/>
        </w:rPr>
        <w:t>1</w:t>
      </w:r>
      <w:r>
        <w:rPr>
          <w:rFonts w:ascii="宋体" w:hAnsi="宋体" w:hint="eastAsia"/>
        </w:rPr>
        <w:t>月</w:t>
      </w:r>
      <w:r w:rsidR="002B1F4F">
        <w:rPr>
          <w:rFonts w:ascii="宋体" w:eastAsiaTheme="minorEastAsia" w:hAnsi="宋体"/>
        </w:rPr>
        <w:t>23</w:t>
      </w:r>
      <w:r>
        <w:rPr>
          <w:rFonts w:ascii="宋体" w:hAnsi="宋体" w:hint="eastAsia"/>
        </w:rPr>
        <w:t>日</w:t>
      </w:r>
      <w:r>
        <w:rPr>
          <w:rFonts w:ascii="宋体" w:hAnsi="宋体" w:hint="eastAsia"/>
        </w:rPr>
        <w:tab/>
      </w:r>
    </w:p>
    <w:p w14:paraId="7BEDF72D" w14:textId="77777777" w:rsidR="00831B54" w:rsidRPr="000F4A78" w:rsidRDefault="00831B54" w:rsidP="000F4A78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  <w:highlight w:val="yellow"/>
        </w:rPr>
      </w:pPr>
      <w:r>
        <w:rPr>
          <w:rFonts w:ascii="宋体" w:hAnsi="宋体" w:hint="eastAsia"/>
        </w:rPr>
        <w:t>电子开标邮箱：</w:t>
      </w:r>
      <w:r>
        <w:rPr>
          <w:rFonts w:ascii="宋体" w:hAnsi="宋体" w:hint="eastAsia"/>
          <w:highlight w:val="yellow"/>
        </w:rPr>
        <w:t>zb@jze.com.cn</w:t>
      </w:r>
    </w:p>
    <w:p w14:paraId="73307E58" w14:textId="77777777"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 xml:space="preserve">1 </w:t>
      </w:r>
      <w:hyperlink r:id="rId7" w:history="1">
        <w:r>
          <w:rPr>
            <w:rStyle w:val="ab"/>
            <w:rFonts w:hint="eastAsia"/>
            <w:spacing w:val="8"/>
          </w:rPr>
          <w:t>潜在投标人将如下材料和信息上传至</w:t>
        </w:r>
        <w:r>
          <w:rPr>
            <w:rStyle w:val="ab"/>
            <w:rFonts w:hint="eastAsia"/>
            <w:spacing w:val="8"/>
          </w:rPr>
          <w:t>qhl@jiuzhougroup.com</w:t>
        </w:r>
      </w:hyperlink>
    </w:p>
    <w:p w14:paraId="266BDFB2" w14:textId="77777777" w:rsidR="00831B54" w:rsidRDefault="00831B54" w:rsidP="00831B54">
      <w:pPr>
        <w:spacing w:line="360" w:lineRule="auto"/>
        <w:ind w:firstLineChars="196" w:firstLine="443"/>
        <w:rPr>
          <w:spacing w:val="8"/>
        </w:rPr>
      </w:pPr>
      <w:r>
        <w:rPr>
          <w:rFonts w:hint="eastAsia"/>
          <w:spacing w:val="8"/>
        </w:rPr>
        <w:t>1.1</w:t>
      </w:r>
      <w:r>
        <w:rPr>
          <w:rFonts w:hint="eastAsia"/>
          <w:spacing w:val="8"/>
        </w:rPr>
        <w:t>、拟参与投标的项目名称、招标编号</w:t>
      </w:r>
    </w:p>
    <w:p w14:paraId="13716E88" w14:textId="77777777" w:rsidR="00831B54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  <w:r>
        <w:rPr>
          <w:rFonts w:hint="eastAsia"/>
          <w:spacing w:val="8"/>
        </w:rPr>
        <w:t>1.2</w:t>
      </w:r>
      <w:r>
        <w:rPr>
          <w:rFonts w:hint="eastAsia"/>
          <w:spacing w:val="8"/>
        </w:rPr>
        <w:t>、投标人的单位名称、联系人姓名、电话、手机和电子信箱。</w:t>
      </w:r>
    </w:p>
    <w:p w14:paraId="01AA1A19" w14:textId="77777777" w:rsidR="00831B54" w:rsidRPr="00311EF5" w:rsidRDefault="00831B54" w:rsidP="00831B54">
      <w:pPr>
        <w:spacing w:line="360" w:lineRule="auto"/>
        <w:ind w:firstLineChars="196" w:firstLine="443"/>
        <w:rPr>
          <w:rFonts w:eastAsiaTheme="minorEastAsia"/>
          <w:spacing w:val="8"/>
        </w:rPr>
      </w:pPr>
    </w:p>
    <w:tbl>
      <w:tblPr>
        <w:tblW w:w="949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90"/>
        <w:gridCol w:w="2286"/>
        <w:gridCol w:w="1796"/>
        <w:gridCol w:w="1793"/>
      </w:tblGrid>
      <w:tr w:rsidR="00831B54" w14:paraId="530C56E5" w14:textId="77777777" w:rsidTr="000D45ED">
        <w:trPr>
          <w:trHeight w:val="579"/>
        </w:trPr>
        <w:tc>
          <w:tcPr>
            <w:tcW w:w="2127" w:type="dxa"/>
            <w:vAlign w:val="center"/>
          </w:tcPr>
          <w:p w14:paraId="75B7D784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项目名称</w:t>
            </w:r>
          </w:p>
        </w:tc>
        <w:tc>
          <w:tcPr>
            <w:tcW w:w="1490" w:type="dxa"/>
            <w:vAlign w:val="center"/>
          </w:tcPr>
          <w:p w14:paraId="28D3EA20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招标编号</w:t>
            </w:r>
          </w:p>
        </w:tc>
        <w:tc>
          <w:tcPr>
            <w:tcW w:w="2286" w:type="dxa"/>
            <w:vAlign w:val="center"/>
          </w:tcPr>
          <w:p w14:paraId="64C9A6B6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公司名称</w:t>
            </w:r>
          </w:p>
        </w:tc>
        <w:tc>
          <w:tcPr>
            <w:tcW w:w="1796" w:type="dxa"/>
            <w:vAlign w:val="center"/>
          </w:tcPr>
          <w:p w14:paraId="270D9333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联系人、手机</w:t>
            </w:r>
          </w:p>
        </w:tc>
        <w:tc>
          <w:tcPr>
            <w:tcW w:w="1793" w:type="dxa"/>
            <w:vAlign w:val="center"/>
          </w:tcPr>
          <w:p w14:paraId="4ED4C166" w14:textId="77777777" w:rsidR="00831B54" w:rsidRDefault="00831B54" w:rsidP="000D45ED">
            <w:pPr>
              <w:spacing w:line="360" w:lineRule="auto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邮箱</w:t>
            </w:r>
          </w:p>
        </w:tc>
      </w:tr>
      <w:tr w:rsidR="00831B54" w14:paraId="72112EEA" w14:textId="77777777" w:rsidTr="000D45ED">
        <w:trPr>
          <w:trHeight w:val="579"/>
        </w:trPr>
        <w:tc>
          <w:tcPr>
            <w:tcW w:w="2127" w:type="dxa"/>
            <w:vAlign w:val="center"/>
          </w:tcPr>
          <w:p w14:paraId="1B6E7E2A" w14:textId="65AFC7E0" w:rsidR="00831B54" w:rsidRDefault="00831B54" w:rsidP="00831B54">
            <w:pPr>
              <w:spacing w:line="360" w:lineRule="auto"/>
              <w:ind w:leftChars="85" w:left="178" w:firstLineChars="255" w:firstLine="607"/>
              <w:rPr>
                <w:rFonts w:ascii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九洲</w:t>
            </w:r>
            <w:proofErr w:type="gramEnd"/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集团展厅</w:t>
            </w:r>
            <w:r w:rsidR="002B1F4F">
              <w:rPr>
                <w:rFonts w:ascii="宋体" w:hAnsi="宋体" w:cs="宋体" w:hint="eastAsia"/>
                <w:spacing w:val="-1"/>
                <w:position w:val="13"/>
                <w:sz w:val="24"/>
              </w:rPr>
              <w:t>理石</w:t>
            </w:r>
            <w:r>
              <w:rPr>
                <w:rFonts w:ascii="宋体" w:hAnsi="宋体" w:cs="宋体" w:hint="eastAsia"/>
                <w:spacing w:val="-1"/>
                <w:position w:val="13"/>
                <w:sz w:val="24"/>
              </w:rPr>
              <w:t>采购项目</w:t>
            </w:r>
          </w:p>
        </w:tc>
        <w:tc>
          <w:tcPr>
            <w:tcW w:w="1490" w:type="dxa"/>
            <w:vAlign w:val="center"/>
          </w:tcPr>
          <w:p w14:paraId="78EAC51B" w14:textId="77777777" w:rsidR="00831B54" w:rsidRDefault="00831B54" w:rsidP="000D45ED">
            <w:pPr>
              <w:spacing w:line="360" w:lineRule="auto"/>
            </w:pPr>
          </w:p>
        </w:tc>
        <w:tc>
          <w:tcPr>
            <w:tcW w:w="2286" w:type="dxa"/>
            <w:vAlign w:val="center"/>
          </w:tcPr>
          <w:p w14:paraId="61989152" w14:textId="77777777" w:rsidR="00831B54" w:rsidRDefault="00831B54" w:rsidP="000D45ED">
            <w:pPr>
              <w:spacing w:line="360" w:lineRule="auto"/>
              <w:ind w:leftChars="85" w:left="178" w:firstLineChars="255" w:firstLine="535"/>
              <w:rPr>
                <w:highlight w:val="yellow"/>
              </w:rPr>
            </w:pPr>
          </w:p>
        </w:tc>
        <w:tc>
          <w:tcPr>
            <w:tcW w:w="1796" w:type="dxa"/>
            <w:vAlign w:val="center"/>
          </w:tcPr>
          <w:p w14:paraId="350BE203" w14:textId="77777777"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  <w:tc>
          <w:tcPr>
            <w:tcW w:w="1793" w:type="dxa"/>
            <w:vAlign w:val="center"/>
          </w:tcPr>
          <w:p w14:paraId="23EA6429" w14:textId="77777777" w:rsidR="00831B54" w:rsidRDefault="00831B54" w:rsidP="000D45ED">
            <w:pPr>
              <w:spacing w:line="360" w:lineRule="auto"/>
              <w:ind w:firstLineChars="200" w:firstLine="420"/>
              <w:jc w:val="center"/>
              <w:rPr>
                <w:rFonts w:cs="宋体"/>
              </w:rPr>
            </w:pPr>
          </w:p>
        </w:tc>
      </w:tr>
    </w:tbl>
    <w:p w14:paraId="1841C5CA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2"/>
        <w:outlineLvl w:val="0"/>
        <w:rPr>
          <w:rFonts w:cs="宋体"/>
          <w:b/>
        </w:rPr>
      </w:pPr>
      <w:r>
        <w:rPr>
          <w:rFonts w:cs="宋体" w:hint="eastAsia"/>
          <w:b/>
        </w:rPr>
        <w:t>七、联系方式</w:t>
      </w:r>
    </w:p>
    <w:p w14:paraId="2E4D96BF" w14:textId="0EED3EDA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 w:cs="宋体"/>
        </w:rPr>
      </w:pPr>
      <w:r>
        <w:rPr>
          <w:rFonts w:ascii="宋体" w:hAnsi="宋体" w:cs="宋体" w:hint="eastAsia"/>
        </w:rPr>
        <w:t>所有投标文件须于</w:t>
      </w:r>
      <w:r w:rsidR="002B1F4F">
        <w:rPr>
          <w:rFonts w:ascii="宋体" w:hAnsi="宋体"/>
          <w:color w:val="FF0000"/>
        </w:rPr>
        <w:t>2024</w:t>
      </w:r>
      <w:r>
        <w:rPr>
          <w:rFonts w:ascii="宋体" w:hAnsi="宋体" w:hint="eastAsia"/>
          <w:color w:val="FF0000"/>
        </w:rPr>
        <w:t>年</w:t>
      </w:r>
      <w:r w:rsidR="002B1F4F">
        <w:rPr>
          <w:rFonts w:ascii="宋体" w:eastAsiaTheme="minorEastAsia" w:hAnsi="宋体"/>
          <w:color w:val="FF0000"/>
        </w:rPr>
        <w:t>1</w:t>
      </w:r>
      <w:r>
        <w:rPr>
          <w:rFonts w:ascii="宋体" w:hAnsi="宋体" w:hint="eastAsia"/>
          <w:color w:val="FF0000"/>
        </w:rPr>
        <w:t>月</w:t>
      </w:r>
      <w:r w:rsidR="002B1F4F">
        <w:rPr>
          <w:rFonts w:ascii="宋体" w:eastAsiaTheme="minorEastAsia" w:hAnsi="宋体"/>
          <w:color w:val="FF0000"/>
        </w:rPr>
        <w:t>23</w:t>
      </w:r>
      <w:r>
        <w:rPr>
          <w:rFonts w:ascii="宋体" w:hAnsi="宋体" w:hint="eastAsia"/>
          <w:color w:val="FF0000"/>
        </w:rPr>
        <w:t>日</w:t>
      </w:r>
      <w:r w:rsidR="002B1F4F">
        <w:rPr>
          <w:rFonts w:ascii="宋体" w:hAnsi="宋体" w:hint="eastAsia"/>
          <w:color w:val="FF0000"/>
        </w:rPr>
        <w:t>上</w:t>
      </w:r>
      <w:r>
        <w:rPr>
          <w:rFonts w:ascii="宋体" w:hAnsi="宋体" w:hint="eastAsia"/>
          <w:color w:val="FF0000"/>
        </w:rPr>
        <w:t>午</w:t>
      </w:r>
      <w:r w:rsidR="002B1F4F">
        <w:rPr>
          <w:rFonts w:ascii="宋体" w:eastAsiaTheme="minorEastAsia" w:hAnsi="宋体"/>
          <w:color w:val="FF0000"/>
        </w:rPr>
        <w:t>9</w:t>
      </w:r>
      <w:r>
        <w:rPr>
          <w:rFonts w:ascii="宋体" w:hAnsi="宋体" w:hint="eastAsia"/>
          <w:color w:val="FF0000"/>
        </w:rPr>
        <w:t>:00</w:t>
      </w:r>
      <w:r>
        <w:rPr>
          <w:rFonts w:ascii="宋体" w:hAnsi="宋体" w:hint="eastAsia"/>
        </w:rPr>
        <w:t>前发到指定开标邮箱，电子开标，邮箱为：</w:t>
      </w:r>
      <w:r>
        <w:rPr>
          <w:rFonts w:ascii="宋体" w:hAnsi="宋体" w:hint="eastAsia"/>
          <w:highlight w:val="yellow"/>
        </w:rPr>
        <w:t>zb@jze.com.cn</w:t>
      </w:r>
      <w:r>
        <w:rPr>
          <w:rFonts w:ascii="宋体" w:hAnsi="宋体" w:cs="宋体" w:hint="eastAsia"/>
        </w:rPr>
        <w:t>，</w:t>
      </w: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逾期未发送到的投标文件，招标人不予受理。</w:t>
      </w:r>
    </w:p>
    <w:p w14:paraId="719CF859" w14:textId="0324E6AF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  <w:highlight w:val="yellow"/>
        </w:rPr>
        <w:t>开标日期</w:t>
      </w:r>
      <w:r w:rsidR="002B1F4F">
        <w:rPr>
          <w:rFonts w:ascii="宋体" w:hAnsi="宋体"/>
          <w:highlight w:val="yellow"/>
        </w:rPr>
        <w:t>2024</w:t>
      </w:r>
      <w:r>
        <w:rPr>
          <w:rFonts w:ascii="宋体" w:hAnsi="宋体" w:hint="eastAsia"/>
          <w:highlight w:val="yellow"/>
        </w:rPr>
        <w:t>年</w:t>
      </w:r>
      <w:r>
        <w:rPr>
          <w:rFonts w:ascii="宋体" w:eastAsiaTheme="minorEastAsia" w:hAnsi="宋体" w:hint="eastAsia"/>
          <w:highlight w:val="yellow"/>
        </w:rPr>
        <w:t>1</w:t>
      </w:r>
      <w:r>
        <w:rPr>
          <w:rFonts w:ascii="宋体" w:hAnsi="宋体" w:hint="eastAsia"/>
          <w:highlight w:val="yellow"/>
        </w:rPr>
        <w:t>月</w:t>
      </w:r>
      <w:r w:rsidR="002B1F4F">
        <w:rPr>
          <w:rFonts w:ascii="宋体" w:eastAsiaTheme="minorEastAsia" w:hAnsi="宋体"/>
          <w:highlight w:val="yellow"/>
        </w:rPr>
        <w:t>23</w:t>
      </w:r>
      <w:r>
        <w:rPr>
          <w:rFonts w:ascii="宋体" w:hAnsi="宋体" w:hint="eastAsia"/>
          <w:highlight w:val="yellow"/>
        </w:rPr>
        <w:t>日</w:t>
      </w:r>
      <w:r>
        <w:rPr>
          <w:rFonts w:ascii="宋体" w:hAnsi="宋体" w:hint="eastAsia"/>
        </w:rPr>
        <w:t>上午</w:t>
      </w:r>
      <w:r w:rsidR="002B1F4F">
        <w:rPr>
          <w:rFonts w:ascii="宋体" w:hAnsi="宋体"/>
        </w:rPr>
        <w:t>10</w:t>
      </w:r>
      <w:r>
        <w:rPr>
          <w:rFonts w:ascii="宋体" w:hAnsi="宋体" w:hint="eastAsia"/>
        </w:rPr>
        <w:t>:00点</w:t>
      </w:r>
    </w:p>
    <w:p w14:paraId="2DF05BCE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outlineLvl w:val="0"/>
        <w:rPr>
          <w:rFonts w:ascii="微软雅黑" w:eastAsia="微软雅黑" w:hAnsi="微软雅黑"/>
          <w:color w:val="111F2C"/>
          <w:shd w:val="clear" w:color="auto" w:fill="FFFFFF"/>
        </w:rPr>
      </w:pPr>
      <w:r>
        <w:rPr>
          <w:rFonts w:ascii="微软雅黑" w:eastAsia="微软雅黑" w:hAnsi="微软雅黑" w:hint="eastAsia"/>
          <w:color w:val="111F2C"/>
          <w:highlight w:val="yellow"/>
          <w:shd w:val="clear" w:color="auto" w:fill="FFFFFF"/>
        </w:rPr>
        <w:t>开标地点：电子开标</w:t>
      </w:r>
    </w:p>
    <w:p w14:paraId="78FEAFD8" w14:textId="77777777"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八、招标公告发布的媒介</w:t>
      </w:r>
    </w:p>
    <w:p w14:paraId="5DACF2A5" w14:textId="77777777" w:rsidR="00831B54" w:rsidRDefault="00831B54" w:rsidP="00831B54">
      <w:pPr>
        <w:ind w:firstLineChars="250" w:firstLine="525"/>
        <w:rPr>
          <w:rFonts w:ascii="宋体" w:hAnsi="宋体"/>
        </w:rPr>
      </w:pPr>
      <w:r>
        <w:rPr>
          <w:rFonts w:ascii="宋体" w:hAnsi="宋体" w:hint="eastAsia"/>
        </w:rPr>
        <w:t>请登录</w:t>
      </w:r>
      <w:proofErr w:type="gramStart"/>
      <w:r>
        <w:rPr>
          <w:rFonts w:ascii="宋体" w:hAnsi="宋体" w:hint="eastAsia"/>
        </w:rPr>
        <w:t>公司官网</w:t>
      </w:r>
      <w:proofErr w:type="gramEnd"/>
      <w:r>
        <w:rPr>
          <w:rFonts w:ascii="宋体" w:hAnsi="宋体" w:hint="eastAsia"/>
        </w:rPr>
        <w:t xml:space="preserve"> www.jiuzhougroup.com—我们的公司—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>新闻</w:t>
      </w:r>
      <w:proofErr w:type="gramStart"/>
      <w:r>
        <w:rPr>
          <w:rFonts w:ascii="宋体" w:hAnsi="宋体" w:hint="eastAsia"/>
        </w:rPr>
        <w:t>—集中</w:t>
      </w:r>
      <w:proofErr w:type="gramEnd"/>
      <w:r>
        <w:rPr>
          <w:rFonts w:ascii="宋体" w:hAnsi="宋体" w:hint="eastAsia"/>
        </w:rPr>
        <w:t>采购—招标公告中下载投标报名表</w:t>
      </w:r>
    </w:p>
    <w:p w14:paraId="4EE58379" w14:textId="77777777" w:rsidR="00831B54" w:rsidRDefault="00831B54" w:rsidP="00831B54">
      <w:pPr>
        <w:ind w:firstLineChars="250" w:firstLine="525"/>
        <w:rPr>
          <w:rFonts w:ascii="宋体" w:hAnsi="宋体"/>
        </w:rPr>
      </w:pPr>
    </w:p>
    <w:p w14:paraId="55F1A980" w14:textId="77777777" w:rsidR="00831B54" w:rsidRDefault="00831B54" w:rsidP="00831B54">
      <w:pPr>
        <w:tabs>
          <w:tab w:val="left" w:pos="1918"/>
        </w:tabs>
        <w:spacing w:line="360" w:lineRule="auto"/>
        <w:outlineLvl w:val="0"/>
        <w:rPr>
          <w:rFonts w:ascii="宋体" w:hAnsi="宋体" w:cs="宋体"/>
          <w:b/>
        </w:rPr>
      </w:pPr>
      <w:r>
        <w:rPr>
          <w:rFonts w:ascii="宋体" w:hAnsi="宋体" w:cs="宋体" w:hint="eastAsia"/>
          <w:b/>
        </w:rPr>
        <w:t>九、招标人</w:t>
      </w:r>
    </w:p>
    <w:p w14:paraId="33006699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/>
        </w:rPr>
        <w:t>招标人：</w:t>
      </w:r>
      <w:r>
        <w:rPr>
          <w:rFonts w:hint="eastAsia"/>
        </w:rPr>
        <w:t>哈尔滨九洲集团股份有限公司</w:t>
      </w:r>
    </w:p>
    <w:p w14:paraId="316CBFEB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商务联系人：齐化亮</w:t>
      </w:r>
    </w:p>
    <w:p w14:paraId="340B6706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  <w:color w:val="FF0000"/>
        </w:rPr>
      </w:pPr>
      <w:r>
        <w:rPr>
          <w:rFonts w:ascii="宋体" w:hAnsi="宋体" w:hint="eastAsia"/>
        </w:rPr>
        <w:t>联系  电话：13796653299</w:t>
      </w:r>
    </w:p>
    <w:p w14:paraId="347C240D" w14:textId="77777777" w:rsidR="00831B54" w:rsidRDefault="00831B54" w:rsidP="00831B54">
      <w:pPr>
        <w:tabs>
          <w:tab w:val="left" w:pos="1918"/>
        </w:tabs>
        <w:spacing w:line="360" w:lineRule="auto"/>
        <w:ind w:firstLineChars="200" w:firstLine="420"/>
        <w:rPr>
          <w:rFonts w:ascii="宋体" w:hAnsi="宋体"/>
        </w:rPr>
      </w:pPr>
      <w:proofErr w:type="gramStart"/>
      <w:r>
        <w:rPr>
          <w:rFonts w:ascii="宋体" w:hAnsi="宋体" w:hint="eastAsia"/>
        </w:rPr>
        <w:lastRenderedPageBreak/>
        <w:t>邮</w:t>
      </w:r>
      <w:proofErr w:type="gramEnd"/>
      <w:r>
        <w:rPr>
          <w:rFonts w:ascii="宋体" w:hAnsi="宋体" w:hint="eastAsia"/>
        </w:rPr>
        <w:t xml:space="preserve">      编：150027</w:t>
      </w:r>
    </w:p>
    <w:p w14:paraId="197FDC85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0800"/>
        </w:tabs>
        <w:spacing w:line="360" w:lineRule="auto"/>
        <w:ind w:right="-1133" w:firstLineChars="200" w:firstLine="420"/>
        <w:rPr>
          <w:color w:val="0000FF"/>
          <w:spacing w:val="8"/>
          <w:u w:val="single"/>
        </w:rPr>
      </w:pPr>
      <w:proofErr w:type="gramStart"/>
      <w:r>
        <w:rPr>
          <w:rFonts w:ascii="宋体" w:hAnsi="宋体" w:hint="eastAsia"/>
        </w:rPr>
        <w:t>邮</w:t>
      </w:r>
      <w:proofErr w:type="gramEnd"/>
      <w:r>
        <w:rPr>
          <w:rFonts w:ascii="宋体" w:hAnsi="宋体" w:hint="eastAsia"/>
        </w:rPr>
        <w:t xml:space="preserve">      箱：</w:t>
      </w:r>
      <w:r>
        <w:rPr>
          <w:rFonts w:hint="eastAsia"/>
          <w:color w:val="0000FF"/>
          <w:spacing w:val="8"/>
          <w:u w:val="single"/>
        </w:rPr>
        <w:t>qhl@jiuzhougroup.com</w:t>
      </w:r>
    </w:p>
    <w:p w14:paraId="593B8CF7" w14:textId="77777777" w:rsidR="00831B54" w:rsidRDefault="00831B54" w:rsidP="00831B54">
      <w:pPr>
        <w:tabs>
          <w:tab w:val="left" w:pos="0"/>
          <w:tab w:val="decimal" w:pos="6240"/>
          <w:tab w:val="right" w:pos="9600"/>
          <w:tab w:val="right" w:leader="dot" w:pos="11040"/>
        </w:tabs>
        <w:spacing w:line="360" w:lineRule="auto"/>
        <w:ind w:right="24"/>
        <w:rPr>
          <w:rFonts w:ascii="宋体" w:hAnsi="宋体" w:cs="宋体"/>
          <w:lang w:val="zh-CN"/>
        </w:rPr>
      </w:pPr>
      <w:r>
        <w:rPr>
          <w:rFonts w:ascii="宋体" w:hAnsi="宋体" w:cs="宋体" w:hint="eastAsia"/>
          <w:lang w:val="zh-CN"/>
        </w:rPr>
        <w:t>招标部门名称：</w:t>
      </w:r>
      <w:r>
        <w:rPr>
          <w:rFonts w:hint="eastAsia"/>
        </w:rPr>
        <w:t>哈尔滨九洲集团股份有限公司</w:t>
      </w:r>
      <w:r>
        <w:rPr>
          <w:rFonts w:ascii="宋体" w:hAnsi="宋体" w:hint="eastAsia"/>
        </w:rPr>
        <w:t>招标委员会</w:t>
      </w:r>
    </w:p>
    <w:p w14:paraId="5C9BD7D7" w14:textId="77777777" w:rsidR="00831B54" w:rsidRDefault="00831B54" w:rsidP="00831B54">
      <w:pPr>
        <w:tabs>
          <w:tab w:val="left" w:pos="1918"/>
        </w:tabs>
        <w:spacing w:line="360" w:lineRule="auto"/>
        <w:rPr>
          <w:rFonts w:ascii="宋体" w:hAnsi="宋体"/>
        </w:rPr>
      </w:pPr>
      <w:r>
        <w:rPr>
          <w:rFonts w:ascii="宋体" w:hAnsi="宋体" w:hint="eastAsia"/>
        </w:rPr>
        <w:t>单位地址：哈尔滨市松北区</w:t>
      </w:r>
      <w:proofErr w:type="gramStart"/>
      <w:r>
        <w:rPr>
          <w:rFonts w:ascii="宋体" w:hAnsi="宋体" w:hint="eastAsia"/>
        </w:rPr>
        <w:t>九洲</w:t>
      </w:r>
      <w:proofErr w:type="gramEnd"/>
      <w:r>
        <w:rPr>
          <w:rFonts w:ascii="宋体" w:hAnsi="宋体" w:hint="eastAsia"/>
        </w:rPr>
        <w:t xml:space="preserve">路609号 </w:t>
      </w:r>
    </w:p>
    <w:p w14:paraId="61B43376" w14:textId="77777777" w:rsidR="00831B54" w:rsidRDefault="00831B54" w:rsidP="00831B54">
      <w:pPr>
        <w:pStyle w:val="ad"/>
        <w:spacing w:line="241" w:lineRule="auto"/>
        <w:rPr>
          <w:lang w:eastAsia="zh-CN"/>
        </w:rPr>
      </w:pPr>
    </w:p>
    <w:p w14:paraId="59272655" w14:textId="77777777" w:rsidR="00122358" w:rsidRPr="00831B54" w:rsidRDefault="00122358">
      <w:pPr>
        <w:spacing w:line="360" w:lineRule="auto"/>
        <w:jc w:val="center"/>
        <w:rPr>
          <w:b/>
          <w:szCs w:val="21"/>
        </w:rPr>
      </w:pPr>
    </w:p>
    <w:sectPr w:rsidR="00122358" w:rsidRPr="00831B54" w:rsidSect="00944F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01F7B" w14:textId="77777777" w:rsidR="00944FE3" w:rsidRDefault="00944FE3" w:rsidP="001C5F46">
      <w:r>
        <w:separator/>
      </w:r>
    </w:p>
  </w:endnote>
  <w:endnote w:type="continuationSeparator" w:id="0">
    <w:p w14:paraId="431D4875" w14:textId="77777777" w:rsidR="00944FE3" w:rsidRDefault="00944FE3" w:rsidP="001C5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BE63D" w14:textId="77777777" w:rsidR="00944FE3" w:rsidRDefault="00944FE3" w:rsidP="001C5F46">
      <w:r>
        <w:separator/>
      </w:r>
    </w:p>
  </w:footnote>
  <w:footnote w:type="continuationSeparator" w:id="0">
    <w:p w14:paraId="294F9D4F" w14:textId="77777777" w:rsidR="00944FE3" w:rsidRDefault="00944FE3" w:rsidP="001C5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466094"/>
    <w:multiLevelType w:val="singleLevel"/>
    <w:tmpl w:val="C9466094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7B537AC9"/>
    <w:multiLevelType w:val="multilevel"/>
    <w:tmpl w:val="7B537AC9"/>
    <w:lvl w:ilvl="0">
      <w:start w:val="4"/>
      <w:numFmt w:val="japaneseCounting"/>
      <w:lvlText w:val="%1、"/>
      <w:lvlJc w:val="left"/>
      <w:pPr>
        <w:ind w:left="1159" w:hanging="45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ind w:left="1556" w:hanging="420"/>
      </w:pPr>
    </w:lvl>
    <w:lvl w:ilvl="2">
      <w:start w:val="1"/>
      <w:numFmt w:val="lowerRoman"/>
      <w:lvlText w:val="%3."/>
      <w:lvlJc w:val="right"/>
      <w:pPr>
        <w:ind w:left="1976" w:hanging="420"/>
      </w:pPr>
    </w:lvl>
    <w:lvl w:ilvl="3">
      <w:start w:val="1"/>
      <w:numFmt w:val="decimal"/>
      <w:lvlText w:val="%4."/>
      <w:lvlJc w:val="left"/>
      <w:pPr>
        <w:ind w:left="2396" w:hanging="420"/>
      </w:pPr>
    </w:lvl>
    <w:lvl w:ilvl="4">
      <w:start w:val="1"/>
      <w:numFmt w:val="lowerLetter"/>
      <w:lvlText w:val="%5)"/>
      <w:lvlJc w:val="left"/>
      <w:pPr>
        <w:ind w:left="2816" w:hanging="420"/>
      </w:pPr>
    </w:lvl>
    <w:lvl w:ilvl="5">
      <w:start w:val="1"/>
      <w:numFmt w:val="lowerRoman"/>
      <w:lvlText w:val="%6."/>
      <w:lvlJc w:val="right"/>
      <w:pPr>
        <w:ind w:left="3236" w:hanging="420"/>
      </w:pPr>
    </w:lvl>
    <w:lvl w:ilvl="6">
      <w:start w:val="1"/>
      <w:numFmt w:val="decimal"/>
      <w:lvlText w:val="%7."/>
      <w:lvlJc w:val="left"/>
      <w:pPr>
        <w:ind w:left="3656" w:hanging="420"/>
      </w:pPr>
    </w:lvl>
    <w:lvl w:ilvl="7">
      <w:start w:val="1"/>
      <w:numFmt w:val="lowerLetter"/>
      <w:lvlText w:val="%8)"/>
      <w:lvlJc w:val="left"/>
      <w:pPr>
        <w:ind w:left="4076" w:hanging="420"/>
      </w:pPr>
    </w:lvl>
    <w:lvl w:ilvl="8">
      <w:start w:val="1"/>
      <w:numFmt w:val="lowerRoman"/>
      <w:lvlText w:val="%9."/>
      <w:lvlJc w:val="right"/>
      <w:pPr>
        <w:ind w:left="4496" w:hanging="420"/>
      </w:pPr>
    </w:lvl>
  </w:abstractNum>
  <w:num w:numId="1" w16cid:durableId="466315519">
    <w:abstractNumId w:val="0"/>
  </w:num>
  <w:num w:numId="2" w16cid:durableId="1328827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724"/>
    <w:rsid w:val="00001048"/>
    <w:rsid w:val="00075D2C"/>
    <w:rsid w:val="000A4025"/>
    <w:rsid w:val="000F4A78"/>
    <w:rsid w:val="00122358"/>
    <w:rsid w:val="001C0B8D"/>
    <w:rsid w:val="001C5F46"/>
    <w:rsid w:val="001D5B28"/>
    <w:rsid w:val="001E51F8"/>
    <w:rsid w:val="00236B99"/>
    <w:rsid w:val="00253F43"/>
    <w:rsid w:val="00274A49"/>
    <w:rsid w:val="00282A20"/>
    <w:rsid w:val="002A140C"/>
    <w:rsid w:val="002B1F4F"/>
    <w:rsid w:val="003B1175"/>
    <w:rsid w:val="004048C9"/>
    <w:rsid w:val="00447199"/>
    <w:rsid w:val="00461780"/>
    <w:rsid w:val="00483E21"/>
    <w:rsid w:val="004E2CCF"/>
    <w:rsid w:val="00502A01"/>
    <w:rsid w:val="00506F70"/>
    <w:rsid w:val="00605381"/>
    <w:rsid w:val="00660E0F"/>
    <w:rsid w:val="006A333B"/>
    <w:rsid w:val="006F12F3"/>
    <w:rsid w:val="006F7323"/>
    <w:rsid w:val="00703575"/>
    <w:rsid w:val="00742B04"/>
    <w:rsid w:val="00751CF9"/>
    <w:rsid w:val="00771D08"/>
    <w:rsid w:val="007D3356"/>
    <w:rsid w:val="00831B54"/>
    <w:rsid w:val="00880753"/>
    <w:rsid w:val="008A6944"/>
    <w:rsid w:val="00944FE3"/>
    <w:rsid w:val="009968FB"/>
    <w:rsid w:val="009F2DC0"/>
    <w:rsid w:val="00AE5F91"/>
    <w:rsid w:val="00B04436"/>
    <w:rsid w:val="00B051C9"/>
    <w:rsid w:val="00B070E5"/>
    <w:rsid w:val="00B21CCF"/>
    <w:rsid w:val="00B67967"/>
    <w:rsid w:val="00C059F4"/>
    <w:rsid w:val="00C8021A"/>
    <w:rsid w:val="00CB7C78"/>
    <w:rsid w:val="00CF7D1D"/>
    <w:rsid w:val="00CF7FE3"/>
    <w:rsid w:val="00D76B42"/>
    <w:rsid w:val="00D770C7"/>
    <w:rsid w:val="00DA43FB"/>
    <w:rsid w:val="00E161D7"/>
    <w:rsid w:val="00E543BD"/>
    <w:rsid w:val="00E86494"/>
    <w:rsid w:val="00E90BB2"/>
    <w:rsid w:val="00F34724"/>
    <w:rsid w:val="00F47BA0"/>
    <w:rsid w:val="00FB7BAB"/>
    <w:rsid w:val="108938B7"/>
    <w:rsid w:val="23234A89"/>
    <w:rsid w:val="2C6A309E"/>
    <w:rsid w:val="3C414986"/>
    <w:rsid w:val="3C7E621D"/>
    <w:rsid w:val="41760FD9"/>
    <w:rsid w:val="4CF24B19"/>
    <w:rsid w:val="61611C72"/>
    <w:rsid w:val="6EDD2191"/>
    <w:rsid w:val="74256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82B45"/>
  <w15:docId w15:val="{6EFD23A7-6A8E-4393-B267-35BD220CB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35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rsid w:val="00122358"/>
    <w:pPr>
      <w:adjustRightInd w:val="0"/>
      <w:spacing w:line="410" w:lineRule="atLeast"/>
      <w:ind w:firstLine="420"/>
      <w:jc w:val="left"/>
      <w:textAlignment w:val="baseline"/>
    </w:pPr>
    <w:rPr>
      <w:rFonts w:ascii="宋体" w:hAnsi="Calibri"/>
      <w:kern w:val="0"/>
      <w:sz w:val="24"/>
      <w:szCs w:val="20"/>
    </w:rPr>
  </w:style>
  <w:style w:type="paragraph" w:styleId="a4">
    <w:name w:val="Balloon Text"/>
    <w:basedOn w:val="a"/>
    <w:link w:val="a5"/>
    <w:uiPriority w:val="99"/>
    <w:semiHidden/>
    <w:unhideWhenUsed/>
    <w:qFormat/>
    <w:rsid w:val="00122358"/>
    <w:rPr>
      <w:sz w:val="18"/>
      <w:szCs w:val="18"/>
    </w:rPr>
  </w:style>
  <w:style w:type="paragraph" w:styleId="a6">
    <w:name w:val="footer"/>
    <w:basedOn w:val="a"/>
    <w:link w:val="a7"/>
    <w:uiPriority w:val="99"/>
    <w:semiHidden/>
    <w:unhideWhenUsed/>
    <w:rsid w:val="001223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1223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rsid w:val="0012235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Hyperlink"/>
    <w:basedOn w:val="a0"/>
    <w:qFormat/>
    <w:rsid w:val="00122358"/>
    <w:rPr>
      <w:color w:val="0000FF"/>
      <w:u w:val="single"/>
    </w:rPr>
  </w:style>
  <w:style w:type="character" w:customStyle="1" w:styleId="a9">
    <w:name w:val="页眉 字符"/>
    <w:basedOn w:val="a0"/>
    <w:link w:val="a8"/>
    <w:uiPriority w:val="99"/>
    <w:semiHidden/>
    <w:qFormat/>
    <w:rsid w:val="00122358"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semiHidden/>
    <w:qFormat/>
    <w:rsid w:val="00122358"/>
    <w:rPr>
      <w:sz w:val="18"/>
      <w:szCs w:val="18"/>
    </w:rPr>
  </w:style>
  <w:style w:type="paragraph" w:styleId="ac">
    <w:name w:val="List Paragraph"/>
    <w:basedOn w:val="a"/>
    <w:uiPriority w:val="34"/>
    <w:qFormat/>
    <w:rsid w:val="00122358"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rsid w:val="00122358"/>
    <w:rPr>
      <w:rFonts w:ascii="Times New Roman" w:eastAsia="宋体" w:hAnsi="Times New Roman" w:cs="Times New Roman"/>
      <w:sz w:val="18"/>
      <w:szCs w:val="18"/>
    </w:rPr>
  </w:style>
  <w:style w:type="paragraph" w:styleId="ad">
    <w:name w:val="Body Text"/>
    <w:basedOn w:val="a"/>
    <w:link w:val="ae"/>
    <w:semiHidden/>
    <w:qFormat/>
    <w:rsid w:val="00831B54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eastAsia="Arial" w:hAnsi="Arial" w:cs="Arial"/>
      <w:snapToGrid w:val="0"/>
      <w:color w:val="000000"/>
      <w:kern w:val="0"/>
      <w:szCs w:val="21"/>
      <w:lang w:eastAsia="en-US"/>
    </w:rPr>
  </w:style>
  <w:style w:type="character" w:customStyle="1" w:styleId="ae">
    <w:name w:val="正文文本 字符"/>
    <w:basedOn w:val="a0"/>
    <w:link w:val="ad"/>
    <w:semiHidden/>
    <w:rsid w:val="00831B54"/>
    <w:rPr>
      <w:rFonts w:ascii="Arial" w:eastAsia="Arial" w:hAnsi="Arial" w:cs="Arial"/>
      <w:snapToGrid w:val="0"/>
      <w:color w:val="000000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&#28508;&#22312;&#25237;&#26631;&#20154;&#23558;&#22914;&#19979;&#26448;&#26009;&#21644;&#20449;&#24687;&#19978;&#20256;&#33267;qhl@jiuzhou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210</Words>
  <Characters>1200</Characters>
  <Application>Microsoft Office Word</Application>
  <DocSecurity>0</DocSecurity>
  <Lines>10</Lines>
  <Paragraphs>2</Paragraphs>
  <ScaleCrop>false</ScaleCrop>
  <Company>www.xjghost.com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先进技术论坛</dc:creator>
  <cp:lastModifiedBy>lihongxi1984@126.com</cp:lastModifiedBy>
  <cp:revision>2</cp:revision>
  <dcterms:created xsi:type="dcterms:W3CDTF">2024-01-11T11:22:00Z</dcterms:created>
  <dcterms:modified xsi:type="dcterms:W3CDTF">2024-01-11T11:22:00Z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DE0D80F7F0034079806112D9B52A3B86</vt:lpwstr>
  </property>
</Properties>
</file>